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Physical and Environmental Protection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physical and environmental protection plan for a DoD SAP system (JSIG and NIST SP 800-53 Rev. 5 PE-1)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who may enter each area, how entry is controlled and recorded, how visitors are handled, and how power, fire, temperature and water are managed (PE-1).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physical and environmental protection policy and procedures required by PE-1.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the access lists and checks that physical controls match the system design.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Security Officer (PSO)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the physical requirements for the SAP facility.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Funds and maintains the facility protections the system relies on.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Reviews access records and visitor logs.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(PE-1)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Physical and Environmental Protection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SBD-POL-PE-01, Physical and Environmental Protection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(PE-1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(PE-1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Physical access (PE-2, PE-3, PE-8)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area and how access to it is controlled.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Area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Who may enter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Access control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Visitors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Records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Server room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Administrators on the access list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Badge reader and cipher lock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Escorted at all times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list reviewed monthly; visitor log kept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Administration room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[who]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[control]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[rule]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room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[who]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[control]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[rule]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Environmental protection (PE-9 to PE-15)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the protection, the equipment and how often it is checked.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Protection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Equipment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Checked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Emergency power (PE-11)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Uninterruptible power supply for the server room racks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Monthly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Fire protection (PE-13)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[equipment]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Temperature and humidity (PE-14)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[equipment]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Water damage (PE-15)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[equipment]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Physical and Environmental Protection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SBD-POL-PE-01,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Physical Access Authorizations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Physical Access Control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PE-3(1)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Control for Transmission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Control for Output Devices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Monitoring Physical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PE-6(1)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Intrusion Alarms and Surveillance Equipment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PE-6(4)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Monitoring Physical Access to Systems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Visitor Access Records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PE-8(1)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Records Maintenance and Review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Power Equipment and Cabling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Emergency Shutoff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Emergency Power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PE-11(1)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Alternate Power Supply — Minimal Operational Capability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Emergency Lighting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Fire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PE-13(1)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Detection Systems — Automatic Activation and Notification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PE-13(2)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Suppression Systems — Automatic Activation and Notification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Environmental Controls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Water Damage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PE-15(1)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Automation Support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Delivery and Removal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Alternate Work Site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Location of System Components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PE-19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Leakage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PE-20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Asset Monitoring and Tracking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PE-21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Electromagnetic Pulse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PE-22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Component Marking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PE-23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Facility Location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PE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PE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Physical and Environmental Protection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and Environmental Protection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Physical and Environmental Protection (PE)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